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CF" w:rsidRDefault="004D1ACF" w:rsidP="004D1ACF">
      <w:pPr>
        <w:pStyle w:val="Heading1"/>
      </w:pPr>
      <w:r>
        <w:t>South Providence School</w:t>
      </w:r>
    </w:p>
    <w:p w:rsidR="004D1ACF" w:rsidRDefault="004D1ACF" w:rsidP="004D1ACF">
      <w:r>
        <w:t>SITE BASE MINUTES</w:t>
      </w:r>
    </w:p>
    <w:p w:rsidR="004D1ACF" w:rsidRDefault="004D1ACF" w:rsidP="004D1ACF">
      <w:r>
        <w:t>November 16, 2015</w:t>
      </w:r>
    </w:p>
    <w:p w:rsidR="004D1ACF" w:rsidRDefault="004D1ACF" w:rsidP="004D1ACF">
      <w:pPr>
        <w:pStyle w:val="Heading2"/>
      </w:pPr>
      <w:r>
        <w:t>Members Present</w:t>
      </w:r>
    </w:p>
    <w:p w:rsidR="004D1ACF" w:rsidRDefault="004D1ACF" w:rsidP="004D1ACF">
      <w:r>
        <w:t>Amy Thomas Kristen Herman Chad Mahaffey</w:t>
      </w:r>
    </w:p>
    <w:p w:rsidR="004D1ACF" w:rsidRDefault="004D1ACF" w:rsidP="004D1ACF">
      <w:r>
        <w:t>Joanne Anderson Heather Diaz</w:t>
      </w:r>
    </w:p>
    <w:p w:rsidR="004D1ACF" w:rsidRDefault="004D1ACF" w:rsidP="004D1ACF">
      <w:r>
        <w:t>Suzanne Black Willie Howard, III</w:t>
      </w:r>
    </w:p>
    <w:p w:rsidR="004D1ACF" w:rsidRDefault="004D1ACF" w:rsidP="004D1ACF">
      <w:r>
        <w:t>Jenny Shackelford Sarah Mohr</w:t>
      </w:r>
    </w:p>
    <w:p w:rsidR="004D1ACF" w:rsidRDefault="004D1ACF" w:rsidP="004D1ACF">
      <w:r>
        <w:t>Paul Ruefle Billy Hopkins</w:t>
      </w:r>
    </w:p>
    <w:p w:rsidR="004D1ACF" w:rsidRDefault="004D1ACF" w:rsidP="004D1ACF">
      <w:pPr>
        <w:pStyle w:val="Heading2"/>
      </w:pPr>
      <w:r>
        <w:t>1. Budget Summary</w:t>
      </w:r>
    </w:p>
    <w:p w:rsidR="004D1ACF" w:rsidRDefault="004D1ACF" w:rsidP="004D1ACF">
      <w:r>
        <w:t>a. #031 - Special Projects 3</w:t>
      </w:r>
    </w:p>
    <w:p w:rsidR="004D1ACF" w:rsidRDefault="004D1ACF" w:rsidP="004D1ACF">
      <w:r>
        <w:t>c. Instructional</w:t>
      </w:r>
    </w:p>
    <w:p w:rsidR="004D1ACF" w:rsidRDefault="004D1ACF" w:rsidP="004D1ACF">
      <w:r>
        <w:t>* Proposal from Cadres to submit plans to spend this money before March 31</w:t>
      </w:r>
    </w:p>
    <w:p w:rsidR="004D1ACF" w:rsidRDefault="004D1ACF" w:rsidP="004D1ACF">
      <w:r>
        <w:t>(Need communication between the cadres)</w:t>
      </w:r>
    </w:p>
    <w:p w:rsidR="004D1ACF" w:rsidRDefault="004D1ACF" w:rsidP="004D1ACF">
      <w:r>
        <w:t xml:space="preserve">*Cadre leaders should submit proposals to how this money should be </w:t>
      </w:r>
      <w:proofErr w:type="spellStart"/>
      <w:r>
        <w:t>spentwhat</w:t>
      </w:r>
      <w:proofErr w:type="spellEnd"/>
    </w:p>
    <w:p w:rsidR="004D1ACF" w:rsidRDefault="004D1ACF" w:rsidP="004D1ACF">
      <w:proofErr w:type="gramStart"/>
      <w:r>
        <w:t>do</w:t>
      </w:r>
      <w:proofErr w:type="gramEnd"/>
      <w:r>
        <w:t xml:space="preserve"> you want for the school. Need this ASAP!!</w:t>
      </w:r>
    </w:p>
    <w:p w:rsidR="004D1ACF" w:rsidRDefault="004D1ACF" w:rsidP="004D1ACF">
      <w:r>
        <w:t>*Request from Diaz- to have someone come and train staff on PBIS</w:t>
      </w:r>
    </w:p>
    <w:p w:rsidR="004D1ACF" w:rsidRDefault="004D1ACF" w:rsidP="004D1ACF">
      <w:r>
        <w:t>*Shack discussed having some kind of Vocational Training for High School.</w:t>
      </w:r>
    </w:p>
    <w:p w:rsidR="004D1ACF" w:rsidRDefault="004D1ACF" w:rsidP="004D1ACF">
      <w:r>
        <w:t xml:space="preserve">CTE Training - Foods </w:t>
      </w:r>
      <w:proofErr w:type="spellStart"/>
      <w:r>
        <w:t>SafeServe</w:t>
      </w:r>
      <w:proofErr w:type="spellEnd"/>
      <w:r>
        <w:t>;</w:t>
      </w:r>
    </w:p>
    <w:p w:rsidR="004D1ACF" w:rsidRDefault="004D1ACF" w:rsidP="004D1ACF">
      <w:r>
        <w:t>d. Testing Assistance</w:t>
      </w:r>
    </w:p>
    <w:p w:rsidR="004D1ACF" w:rsidRDefault="004D1ACF" w:rsidP="004D1ACF">
      <w:proofErr w:type="gramStart"/>
      <w:r>
        <w:t>e</w:t>
      </w:r>
      <w:proofErr w:type="gramEnd"/>
      <w:r>
        <w:t>. In Lieu of Summer School (Saturday School)</w:t>
      </w:r>
    </w:p>
    <w:p w:rsidR="004D1ACF" w:rsidRDefault="004D1ACF" w:rsidP="004D1ACF">
      <w:proofErr w:type="gramStart"/>
      <w:r>
        <w:t>f</w:t>
      </w:r>
      <w:proofErr w:type="gramEnd"/>
      <w:r>
        <w:t>. At Risk Money</w:t>
      </w:r>
    </w:p>
    <w:p w:rsidR="004D1ACF" w:rsidRDefault="004D1ACF" w:rsidP="004D1ACF">
      <w:pPr>
        <w:pStyle w:val="Heading2"/>
      </w:pPr>
      <w:r>
        <w:t>2. Advocacy Goals</w:t>
      </w:r>
    </w:p>
    <w:p w:rsidR="004D1ACF" w:rsidRDefault="004D1ACF" w:rsidP="004D1ACF">
      <w:r>
        <w:t>Set the parameters: What is and what is not acceptable</w:t>
      </w:r>
    </w:p>
    <w:p w:rsidR="004D1ACF" w:rsidRDefault="004D1ACF" w:rsidP="004D1ACF">
      <w:r>
        <w:t>How often to meet? (</w:t>
      </w:r>
      <w:proofErr w:type="gramStart"/>
      <w:r>
        <w:t>at</w:t>
      </w:r>
      <w:proofErr w:type="gramEnd"/>
      <w:r>
        <w:t xml:space="preserve"> least once a week)</w:t>
      </w:r>
    </w:p>
    <w:p w:rsidR="004D1ACF" w:rsidRDefault="004D1ACF" w:rsidP="004D1ACF">
      <w:r>
        <w:t xml:space="preserve">Advocate should be talking with student about point sheets, grades, discipline issues </w:t>
      </w:r>
      <w:proofErr w:type="spellStart"/>
      <w:r>
        <w:t>etc</w:t>
      </w:r>
      <w:proofErr w:type="spellEnd"/>
    </w:p>
    <w:p w:rsidR="004D1ACF" w:rsidRDefault="004D1ACF" w:rsidP="004D1ACF">
      <w:r>
        <w:t>Suggestions for a checklist of do’s and don’ts</w:t>
      </w:r>
    </w:p>
    <w:p w:rsidR="004D1ACF" w:rsidRDefault="004D1ACF" w:rsidP="004D1ACF">
      <w:r>
        <w:t>Suggestion Page created for SBMT to put ideas and develop checklist</w:t>
      </w:r>
    </w:p>
    <w:p w:rsidR="004D1ACF" w:rsidRDefault="004D1ACF" w:rsidP="004D1ACF">
      <w:r>
        <w:t>Advocacy Criteria Ideas for 2015-16</w:t>
      </w:r>
    </w:p>
    <w:p w:rsidR="004D1ACF" w:rsidRDefault="004D1ACF" w:rsidP="004D1ACF">
      <w:pPr>
        <w:pStyle w:val="Heading2"/>
      </w:pPr>
      <w:r>
        <w:lastRenderedPageBreak/>
        <w:t>3. Out of Area</w:t>
      </w:r>
    </w:p>
    <w:p w:rsidR="004D1ACF" w:rsidRDefault="004D1ACF" w:rsidP="004D1ACF">
      <w:r>
        <w:t>Members wrote their statements on what Out Of Area means.</w:t>
      </w:r>
    </w:p>
    <w:p w:rsidR="004D1ACF" w:rsidRDefault="004D1ACF" w:rsidP="004D1ACF">
      <w:r>
        <w:t>Activity to show that we all have a different viewpoint of what that means</w:t>
      </w:r>
    </w:p>
    <w:p w:rsidR="004D1ACF" w:rsidRDefault="004D1ACF" w:rsidP="004D1ACF">
      <w:r>
        <w:t xml:space="preserve">Some students do have FBA plans that allow them to have </w:t>
      </w:r>
      <w:proofErr w:type="spellStart"/>
      <w:r>
        <w:t>Cooldown</w:t>
      </w:r>
      <w:proofErr w:type="spellEnd"/>
      <w:r>
        <w:t xml:space="preserve"> Time</w:t>
      </w:r>
    </w:p>
    <w:p w:rsidR="004D1ACF" w:rsidRDefault="004D1ACF" w:rsidP="004D1ACF">
      <w:r>
        <w:t>Need an established definition:</w:t>
      </w:r>
    </w:p>
    <w:p w:rsidR="004D1ACF" w:rsidRDefault="004D1ACF" w:rsidP="004D1ACF">
      <w:r>
        <w:t>Out of area is</w:t>
      </w:r>
    </w:p>
    <w:p w:rsidR="004D1ACF" w:rsidRDefault="004D1ACF" w:rsidP="004D1ACF">
      <w:proofErr w:type="gramStart"/>
      <w:r>
        <w:t>opening</w:t>
      </w:r>
      <w:proofErr w:type="gramEnd"/>
      <w:r>
        <w:t xml:space="preserve"> the classroom door and leaving without permission.</w:t>
      </w:r>
    </w:p>
    <w:p w:rsidR="004D1ACF" w:rsidRDefault="004D1ACF" w:rsidP="004D1ACF">
      <w:proofErr w:type="gramStart"/>
      <w:r>
        <w:t>not</w:t>
      </w:r>
      <w:proofErr w:type="gramEnd"/>
      <w:r>
        <w:t xml:space="preserve"> staying with your assigned teacher while traveling in the hallway.</w:t>
      </w:r>
    </w:p>
    <w:p w:rsidR="004D1ACF" w:rsidRDefault="004D1ACF" w:rsidP="004D1ACF">
      <w:proofErr w:type="gramStart"/>
      <w:r>
        <w:t>entering</w:t>
      </w:r>
      <w:proofErr w:type="gramEnd"/>
      <w:r>
        <w:t xml:space="preserve"> other areas of the building that are not the assigned area.</w:t>
      </w:r>
    </w:p>
    <w:p w:rsidR="004D1ACF" w:rsidRDefault="004D1ACF" w:rsidP="004D1ACF">
      <w:r>
        <w:t>Student is enough distance from teacher where safety is a concern.</w:t>
      </w:r>
    </w:p>
    <w:p w:rsidR="004D1ACF" w:rsidRDefault="004D1ACF" w:rsidP="004D1ACF">
      <w:pPr>
        <w:pStyle w:val="Heading2"/>
      </w:pPr>
      <w:r>
        <w:t>4. Six Weeks vs. Nine weeks Report Cards (Progress Reports) and Bank Days input</w:t>
      </w:r>
    </w:p>
    <w:p w:rsidR="004D1ACF" w:rsidRDefault="004D1ACF" w:rsidP="004D1ACF">
      <w:r>
        <w:t>Dr. Ellis is requesting input</w:t>
      </w:r>
    </w:p>
    <w:p w:rsidR="004D1ACF" w:rsidRDefault="004D1ACF" w:rsidP="004D1ACF">
      <w:r>
        <w:t>Overwhelmingly voted Nine weeks are preferable</w:t>
      </w:r>
    </w:p>
    <w:p w:rsidR="004D1ACF" w:rsidRDefault="004D1ACF" w:rsidP="004D1ACF">
      <w:r>
        <w:t xml:space="preserve">Progress Reports - No need to do paper copies since </w:t>
      </w:r>
      <w:proofErr w:type="spellStart"/>
      <w:r>
        <w:t>Powerschool</w:t>
      </w:r>
      <w:proofErr w:type="spellEnd"/>
      <w:r>
        <w:t xml:space="preserve"> is readily available for</w:t>
      </w:r>
    </w:p>
    <w:p w:rsidR="004D1ACF" w:rsidRDefault="004D1ACF" w:rsidP="004D1ACF">
      <w:proofErr w:type="gramStart"/>
      <w:r>
        <w:t>parents</w:t>
      </w:r>
      <w:proofErr w:type="gramEnd"/>
      <w:r>
        <w:t xml:space="preserve"> to check grades and also can be set up to email progress reports.</w:t>
      </w:r>
    </w:p>
    <w:p w:rsidR="004D1ACF" w:rsidRDefault="004D1ACF" w:rsidP="004D1ACF">
      <w:r>
        <w:t xml:space="preserve">Bank Days- </w:t>
      </w:r>
      <w:proofErr w:type="gramStart"/>
      <w:r>
        <w:t>The</w:t>
      </w:r>
      <w:proofErr w:type="gramEnd"/>
      <w:r>
        <w:t xml:space="preserve"> SBMT likes the idea of a bank day being in the calendar.</w:t>
      </w:r>
    </w:p>
    <w:p w:rsidR="004D1ACF" w:rsidRDefault="004D1ACF" w:rsidP="004D1ACF">
      <w:pPr>
        <w:pStyle w:val="Heading2"/>
      </w:pPr>
      <w:r>
        <w:t>5. Friends of SPS</w:t>
      </w:r>
    </w:p>
    <w:p w:rsidR="004D1ACF" w:rsidRDefault="004D1ACF" w:rsidP="004D1ACF">
      <w:r>
        <w:t>We have many outside people that want to help but not many want to commit to serve on</w:t>
      </w:r>
    </w:p>
    <w:p w:rsidR="004D1ACF" w:rsidRDefault="004D1ACF" w:rsidP="004D1ACF">
      <w:r>
        <w:t>Board. Need suggestions for local people who can help in this area.</w:t>
      </w:r>
    </w:p>
    <w:p w:rsidR="004D1ACF" w:rsidRDefault="004D1ACF" w:rsidP="004D1ACF">
      <w:r>
        <w:t>Suggestion: Sonny McManus - former Waxhaw Town Council Member.</w:t>
      </w:r>
    </w:p>
    <w:p w:rsidR="004D1ACF" w:rsidRDefault="004D1ACF" w:rsidP="004D1ACF">
      <w:pPr>
        <w:pStyle w:val="Heading2"/>
      </w:pPr>
      <w:r>
        <w:t>6. Student Handbook Revision Items</w:t>
      </w:r>
    </w:p>
    <w:p w:rsidR="004D1ACF" w:rsidRDefault="004D1ACF" w:rsidP="004D1ACF">
      <w:r>
        <w:t>Mr. Mahaffey- Lock earbuds up with cellphones</w:t>
      </w:r>
    </w:p>
    <w:p w:rsidR="004D1ACF" w:rsidRDefault="004D1ACF" w:rsidP="004D1ACF">
      <w:proofErr w:type="spellStart"/>
      <w:r>
        <w:t>ConnectEd</w:t>
      </w:r>
      <w:proofErr w:type="spellEnd"/>
      <w:r>
        <w:t xml:space="preserve"> message to alert parents and students</w:t>
      </w:r>
    </w:p>
    <w:p w:rsidR="004D1ACF" w:rsidRDefault="004D1ACF" w:rsidP="004D1ACF">
      <w:r>
        <w:t>Message in the report cards on Dec 2,</w:t>
      </w:r>
    </w:p>
    <w:p w:rsidR="004D1ACF" w:rsidRDefault="004D1ACF" w:rsidP="004D1ACF">
      <w:r>
        <w:t>To start after that</w:t>
      </w:r>
    </w:p>
    <w:p w:rsidR="004D1ACF" w:rsidRDefault="004D1ACF" w:rsidP="004D1ACF">
      <w:pPr>
        <w:pStyle w:val="Heading2"/>
      </w:pPr>
      <w:r>
        <w:t>7. What can Mr. Howard take off teacher’s plate?</w:t>
      </w:r>
    </w:p>
    <w:p w:rsidR="00206966" w:rsidRDefault="004D1ACF" w:rsidP="004D1ACF">
      <w:r>
        <w:t>Too many meetings for too many different items</w:t>
      </w:r>
      <w:bookmarkStart w:id="0" w:name="_GoBack"/>
      <w:bookmarkEnd w:id="0"/>
    </w:p>
    <w:sectPr w:rsidR="0020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CF"/>
    <w:rsid w:val="00152D6C"/>
    <w:rsid w:val="004D1ACF"/>
    <w:rsid w:val="005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E9BC"/>
  <w15:chartTrackingRefBased/>
  <w15:docId w15:val="{4B59E000-020F-4DD2-B314-040BC279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1A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1</cp:revision>
  <dcterms:created xsi:type="dcterms:W3CDTF">2019-03-27T20:49:00Z</dcterms:created>
  <dcterms:modified xsi:type="dcterms:W3CDTF">2019-03-27T20:51:00Z</dcterms:modified>
</cp:coreProperties>
</file>